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1" w:rsidRDefault="00BA3317" w:rsidP="00E072E1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8400773"/>
            <wp:effectExtent l="0" t="0" r="2540" b="63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17" w:rsidRDefault="00BA3317" w:rsidP="00E072E1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317" w:rsidRDefault="00BA3317" w:rsidP="00E072E1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317" w:rsidRDefault="00BA3317" w:rsidP="00E072E1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3317" w:rsidRDefault="00BA3317" w:rsidP="006C60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C601D" w:rsidRDefault="006C601D" w:rsidP="006C60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113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C601D" w:rsidRPr="00F113C8" w:rsidRDefault="006C601D" w:rsidP="006C60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C601D" w:rsidRDefault="006C601D" w:rsidP="006C601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C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C601D" w:rsidRDefault="006C601D" w:rsidP="006C601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1D" w:rsidRPr="00E6713B" w:rsidRDefault="006C601D" w:rsidP="006C60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(далее – План)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платных дополнительных образовательных и иных услуг </w:t>
      </w:r>
      <w:r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дошкольного образовательного </w:t>
      </w:r>
      <w:r w:rsidR="000C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0C6C7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 сад общеразвивающего вида № 10 Лесозаводского городского округа»</w:t>
      </w:r>
      <w:r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ДОУ) является нормативным документом, регламентирующим организацию образовательного процесса в образовательном учреждении с учетом специфики дошкольного образования, учебно-методического, кадрового и материально-технического оснащения.</w:t>
      </w:r>
    </w:p>
    <w:p w:rsidR="006C601D" w:rsidRPr="00617F76" w:rsidRDefault="006C601D" w:rsidP="006C60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Нормативной базой для составления планирования являются:</w:t>
      </w:r>
    </w:p>
    <w:p w:rsidR="006C601D" w:rsidRPr="00E6713B" w:rsidRDefault="000C6C71" w:rsidP="006C601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</w:t>
      </w:r>
      <w:r w:rsidR="006C601D"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29.12.2012г. № 273-ФЗ «Об образовании в Российской Федерации»;</w:t>
      </w:r>
    </w:p>
    <w:p w:rsidR="006C601D" w:rsidRPr="008D1ED2" w:rsidRDefault="006C601D" w:rsidP="006C601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8D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</w:t>
      </w:r>
      <w:r w:rsidR="000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образования и науки РФ от 09</w:t>
      </w:r>
      <w:r w:rsidRPr="008D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Pr="008D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6C601D" w:rsidRPr="00E6713B" w:rsidRDefault="00024799" w:rsidP="006C601D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</w:t>
      </w:r>
      <w:r w:rsidR="006C601D" w:rsidRPr="008D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C601D" w:rsidRDefault="000C6C71" w:rsidP="006C601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</w:t>
      </w:r>
      <w:r w:rsidR="006C601D"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д/с № 10 ЛГО</w:t>
      </w:r>
    </w:p>
    <w:p w:rsidR="006C601D" w:rsidRPr="000C6C71" w:rsidRDefault="000C6C71" w:rsidP="000C6C7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C71">
        <w:rPr>
          <w:rFonts w:ascii="Times New Roman" w:eastAsia="Times New Roman" w:hAnsi="Times New Roman" w:cs="Times New Roman"/>
          <w:sz w:val="28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6C601D" w:rsidRDefault="006C601D" w:rsidP="006C601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ведение</w:t>
      </w:r>
      <w:r w:rsidR="000C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М</w:t>
      </w:r>
      <w:r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C6C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>У  д/</w:t>
      </w:r>
      <w:proofErr w:type="gramStart"/>
      <w:r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C601D" w:rsidRPr="00E6713B" w:rsidRDefault="000C6C71" w:rsidP="006C601D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 ЛГО</w:t>
      </w:r>
    </w:p>
    <w:p w:rsidR="006C601D" w:rsidRPr="00617F76" w:rsidRDefault="006C601D" w:rsidP="006C601D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планирования  являются:</w:t>
      </w:r>
    </w:p>
    <w:p w:rsidR="006C601D" w:rsidRPr="00E6713B" w:rsidRDefault="006C601D" w:rsidP="006C601D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объема образовательной нагрузки.</w:t>
      </w:r>
    </w:p>
    <w:p w:rsidR="006C601D" w:rsidRDefault="006C601D" w:rsidP="006C601D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углубленной работы по приоритетным направлениям деятельности ДОУ.</w:t>
      </w:r>
    </w:p>
    <w:p w:rsidR="006C601D" w:rsidRPr="00F113C8" w:rsidRDefault="006C601D" w:rsidP="00024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01D" w:rsidRDefault="006C601D" w:rsidP="006C601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76">
        <w:rPr>
          <w:rFonts w:ascii="Times New Roman" w:hAnsi="Times New Roman" w:cs="Times New Roman"/>
          <w:b/>
          <w:sz w:val="28"/>
          <w:szCs w:val="28"/>
        </w:rPr>
        <w:t>2. Режим оказания дополнительных платных образовательных услуг.</w:t>
      </w:r>
    </w:p>
    <w:p w:rsidR="006C601D" w:rsidRPr="00617F76" w:rsidRDefault="006C601D" w:rsidP="006C601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71" w:rsidRDefault="006C601D" w:rsidP="000C6C7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13C8">
        <w:rPr>
          <w:rFonts w:ascii="Times New Roman" w:hAnsi="Times New Roman" w:cs="Times New Roman"/>
          <w:sz w:val="28"/>
          <w:szCs w:val="28"/>
        </w:rPr>
        <w:t>2.1.Организация   образовательного   процесса   регламент</w:t>
      </w:r>
      <w:r>
        <w:rPr>
          <w:rFonts w:ascii="Times New Roman" w:hAnsi="Times New Roman" w:cs="Times New Roman"/>
          <w:sz w:val="28"/>
          <w:szCs w:val="28"/>
        </w:rPr>
        <w:t xml:space="preserve">ируется   годовым   </w:t>
      </w:r>
      <w:r w:rsidRPr="00F113C8">
        <w:rPr>
          <w:rFonts w:ascii="Times New Roman" w:hAnsi="Times New Roman" w:cs="Times New Roman"/>
          <w:sz w:val="28"/>
          <w:szCs w:val="28"/>
        </w:rPr>
        <w:t xml:space="preserve">планом, </w:t>
      </w:r>
      <w:r>
        <w:rPr>
          <w:rFonts w:ascii="Times New Roman" w:hAnsi="Times New Roman" w:cs="Times New Roman"/>
          <w:sz w:val="28"/>
          <w:szCs w:val="28"/>
        </w:rPr>
        <w:t xml:space="preserve">расписанием проведения занятий в </w:t>
      </w:r>
      <w:r w:rsidRPr="00F113C8">
        <w:rPr>
          <w:rFonts w:ascii="Times New Roman" w:hAnsi="Times New Roman" w:cs="Times New Roman"/>
          <w:sz w:val="28"/>
          <w:szCs w:val="28"/>
        </w:rPr>
        <w:t>порядке оказания  дополнительных платных образовател</w:t>
      </w:r>
      <w:r w:rsidR="00092543">
        <w:rPr>
          <w:rFonts w:ascii="Times New Roman" w:hAnsi="Times New Roman" w:cs="Times New Roman"/>
          <w:sz w:val="28"/>
          <w:szCs w:val="28"/>
        </w:rPr>
        <w:t>ьных услуг 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6C601D" w:rsidRPr="000C6C71" w:rsidRDefault="006C601D" w:rsidP="000C6C71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28"/>
        </w:rPr>
      </w:pPr>
      <w:r w:rsidRPr="00F113C8">
        <w:rPr>
          <w:rFonts w:ascii="Times New Roman" w:hAnsi="Times New Roman" w:cs="Times New Roman"/>
          <w:sz w:val="28"/>
          <w:szCs w:val="28"/>
        </w:rPr>
        <w:t>2.2.Режим   оказания   дополнительных   платных  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  и иных услуг   устанавливается   в </w:t>
      </w:r>
      <w:r w:rsidRPr="00F113C8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r w:rsidR="000C6C71" w:rsidRPr="000C6C71">
        <w:rPr>
          <w:rFonts w:ascii="Times New Roman" w:eastAsia="Times New Roman" w:hAnsi="Times New Roman" w:cs="Times New Roman"/>
          <w:sz w:val="28"/>
          <w:szCs w:val="24"/>
          <w:lang w:eastAsia="ru-RU"/>
        </w:rPr>
        <w:t>СП 2.4.3648-20 «Санитарно-эпидемиологическими требованиями к организациям воспитания и обучения, отдыха и оздоровления детей и молодежи»</w:t>
      </w:r>
      <w:r w:rsidR="000C6C7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13C8">
        <w:rPr>
          <w:rFonts w:ascii="Times New Roman" w:hAnsi="Times New Roman" w:cs="Times New Roman"/>
          <w:sz w:val="28"/>
          <w:szCs w:val="28"/>
        </w:rPr>
        <w:t>Устава образовательного учреждения.</w:t>
      </w:r>
    </w:p>
    <w:p w:rsidR="006C601D" w:rsidRDefault="006C601D" w:rsidP="006C60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13C8">
        <w:rPr>
          <w:rFonts w:ascii="Times New Roman" w:hAnsi="Times New Roman" w:cs="Times New Roman"/>
          <w:sz w:val="28"/>
          <w:szCs w:val="28"/>
        </w:rPr>
        <w:t>2.2.1.Зан</w:t>
      </w:r>
      <w:r>
        <w:rPr>
          <w:rFonts w:ascii="Times New Roman" w:hAnsi="Times New Roman" w:cs="Times New Roman"/>
          <w:sz w:val="28"/>
          <w:szCs w:val="28"/>
        </w:rPr>
        <w:t>ятия   проводятся   во второй половине дня</w:t>
      </w:r>
      <w:r w:rsidRPr="00F113C8">
        <w:rPr>
          <w:rFonts w:ascii="Times New Roman" w:hAnsi="Times New Roman" w:cs="Times New Roman"/>
          <w:sz w:val="28"/>
          <w:szCs w:val="28"/>
        </w:rPr>
        <w:t>,   продолжите</w:t>
      </w:r>
      <w:r>
        <w:rPr>
          <w:rFonts w:ascii="Times New Roman" w:hAnsi="Times New Roman" w:cs="Times New Roman"/>
          <w:sz w:val="28"/>
          <w:szCs w:val="28"/>
        </w:rPr>
        <w:t xml:space="preserve">льностью   до   30   минут,   с </w:t>
      </w:r>
      <w:r w:rsidRPr="00F113C8">
        <w:rPr>
          <w:rFonts w:ascii="Times New Roman" w:hAnsi="Times New Roman" w:cs="Times New Roman"/>
          <w:sz w:val="28"/>
          <w:szCs w:val="28"/>
        </w:rPr>
        <w:t>обязательным перерывом (физ. минутка)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проведения занятий: индивидуальная, подгрупповая.</w:t>
      </w:r>
    </w:p>
    <w:p w:rsidR="006C601D" w:rsidRDefault="006C601D" w:rsidP="006C60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13C8">
        <w:rPr>
          <w:rFonts w:ascii="Times New Roman" w:hAnsi="Times New Roman" w:cs="Times New Roman"/>
          <w:sz w:val="28"/>
          <w:szCs w:val="28"/>
        </w:rPr>
        <w:t xml:space="preserve">2.3.В   качестве   форм   организации   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  деятельности </w:t>
      </w:r>
      <w:r w:rsidRPr="00F113C8">
        <w:rPr>
          <w:rFonts w:ascii="Times New Roman" w:hAnsi="Times New Roman" w:cs="Times New Roman"/>
          <w:sz w:val="28"/>
          <w:szCs w:val="28"/>
        </w:rPr>
        <w:t>применяются: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C8">
        <w:rPr>
          <w:rFonts w:ascii="Times New Roman" w:hAnsi="Times New Roman" w:cs="Times New Roman"/>
          <w:sz w:val="28"/>
          <w:szCs w:val="28"/>
        </w:rPr>
        <w:t xml:space="preserve">игры;  беседы; проблемные ситуации;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работы; практические </w:t>
      </w:r>
      <w:r w:rsidRPr="00F113C8">
        <w:rPr>
          <w:rFonts w:ascii="Times New Roman" w:hAnsi="Times New Roman" w:cs="Times New Roman"/>
          <w:sz w:val="28"/>
          <w:szCs w:val="28"/>
        </w:rPr>
        <w:t>занятия; соревнования; открытые занятия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родителей; беседы, диалоги.</w:t>
      </w:r>
    </w:p>
    <w:p w:rsidR="006C601D" w:rsidRPr="00F113C8" w:rsidRDefault="006C601D" w:rsidP="006C60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C601D" w:rsidRDefault="006C601D" w:rsidP="006C601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C8">
        <w:rPr>
          <w:rFonts w:ascii="Times New Roman" w:hAnsi="Times New Roman" w:cs="Times New Roman"/>
          <w:b/>
          <w:sz w:val="28"/>
          <w:szCs w:val="28"/>
        </w:rPr>
        <w:t>3. Структура учебного плана</w:t>
      </w:r>
    </w:p>
    <w:p w:rsidR="006C601D" w:rsidRPr="00F113C8" w:rsidRDefault="006C601D" w:rsidP="006C601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1D" w:rsidRDefault="006C601D" w:rsidP="006C60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3C8">
        <w:rPr>
          <w:rFonts w:ascii="Times New Roman" w:hAnsi="Times New Roman" w:cs="Times New Roman"/>
          <w:sz w:val="28"/>
          <w:szCs w:val="28"/>
        </w:rPr>
        <w:t>Структура учебного плана включает занятия, перечень которых формируется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C8">
        <w:rPr>
          <w:rFonts w:ascii="Times New Roman" w:hAnsi="Times New Roman" w:cs="Times New Roman"/>
          <w:sz w:val="28"/>
          <w:szCs w:val="28"/>
        </w:rPr>
        <w:t>соответствии   с   запросом   родителей   (законных  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редставителей)   воспитанников. </w:t>
      </w:r>
      <w:r w:rsidRPr="00F113C8">
        <w:rPr>
          <w:rFonts w:ascii="Times New Roman" w:hAnsi="Times New Roman" w:cs="Times New Roman"/>
          <w:sz w:val="28"/>
          <w:szCs w:val="28"/>
        </w:rPr>
        <w:t>Применяемые занятия способствуют достижению целей</w:t>
      </w:r>
      <w:r>
        <w:rPr>
          <w:rFonts w:ascii="Times New Roman" w:hAnsi="Times New Roman" w:cs="Times New Roman"/>
          <w:sz w:val="28"/>
          <w:szCs w:val="28"/>
        </w:rPr>
        <w:t xml:space="preserve"> уставной деятельности </w:t>
      </w:r>
      <w:r w:rsidRPr="00F113C8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6C601D" w:rsidRDefault="006C601D" w:rsidP="006C601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Дополнительные платные образовательные услуги осуществляются на основе общеразвивающих программ:</w:t>
      </w:r>
    </w:p>
    <w:p w:rsidR="006C601D" w:rsidRDefault="006C601D" w:rsidP="006C601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265"/>
        <w:gridCol w:w="2265"/>
        <w:gridCol w:w="3694"/>
        <w:gridCol w:w="1559"/>
      </w:tblGrid>
      <w:tr w:rsidR="00024799" w:rsidRPr="00024799" w:rsidTr="00024799">
        <w:trPr>
          <w:trHeight w:val="809"/>
        </w:trPr>
        <w:tc>
          <w:tcPr>
            <w:tcW w:w="566" w:type="dxa"/>
          </w:tcPr>
          <w:p w:rsidR="00024799" w:rsidRPr="00024799" w:rsidRDefault="00024799" w:rsidP="0002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</w:tcPr>
          <w:p w:rsidR="00024799" w:rsidRPr="00024799" w:rsidRDefault="00024799" w:rsidP="00024799">
            <w:pPr>
              <w:ind w:left="-10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265" w:type="dxa"/>
          </w:tcPr>
          <w:p w:rsidR="00024799" w:rsidRPr="00024799" w:rsidRDefault="00024799" w:rsidP="00024799">
            <w:pPr>
              <w:ind w:left="-10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3694" w:type="dxa"/>
          </w:tcPr>
          <w:p w:rsidR="00024799" w:rsidRPr="00024799" w:rsidRDefault="00024799" w:rsidP="00024799">
            <w:pPr>
              <w:ind w:left="-10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024799" w:rsidRPr="00024799" w:rsidRDefault="00024799" w:rsidP="00024799">
            <w:pPr>
              <w:ind w:left="-10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</w:p>
        </w:tc>
      </w:tr>
      <w:tr w:rsidR="00024799" w:rsidRPr="00024799" w:rsidTr="00024799">
        <w:trPr>
          <w:trHeight w:val="270"/>
        </w:trPr>
        <w:tc>
          <w:tcPr>
            <w:tcW w:w="566" w:type="dxa"/>
          </w:tcPr>
          <w:p w:rsidR="00024799" w:rsidRPr="00024799" w:rsidRDefault="00024799" w:rsidP="0002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024799" w:rsidRPr="00024799" w:rsidRDefault="00024799" w:rsidP="000C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«</w:t>
            </w:r>
            <w:r w:rsidR="000C6C71">
              <w:rPr>
                <w:rFonts w:ascii="Times New Roman" w:hAnsi="Times New Roman"/>
                <w:sz w:val="24"/>
                <w:szCs w:val="24"/>
              </w:rPr>
              <w:t>Акварелька</w:t>
            </w:r>
            <w:r w:rsidRPr="000247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024799" w:rsidRPr="00024799" w:rsidRDefault="000C6C71" w:rsidP="0002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</w:t>
            </w:r>
            <w:r w:rsidR="00024799" w:rsidRPr="000247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4" w:type="dxa"/>
          </w:tcPr>
          <w:p w:rsidR="00024799" w:rsidRPr="00024799" w:rsidRDefault="000C6C71" w:rsidP="00024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</w:t>
            </w:r>
            <w:r w:rsidR="00EC79CC">
              <w:rPr>
                <w:rFonts w:ascii="Times New Roman" w:hAnsi="Times New Roman"/>
                <w:sz w:val="24"/>
                <w:szCs w:val="24"/>
              </w:rPr>
              <w:t xml:space="preserve"> эстетическая</w:t>
            </w:r>
          </w:p>
        </w:tc>
        <w:tc>
          <w:tcPr>
            <w:tcW w:w="1559" w:type="dxa"/>
          </w:tcPr>
          <w:p w:rsidR="00024799" w:rsidRPr="00024799" w:rsidRDefault="00024799" w:rsidP="00024799">
            <w:pPr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24799" w:rsidRPr="00024799" w:rsidTr="00024799">
        <w:trPr>
          <w:trHeight w:val="270"/>
        </w:trPr>
        <w:tc>
          <w:tcPr>
            <w:tcW w:w="566" w:type="dxa"/>
          </w:tcPr>
          <w:p w:rsidR="00024799" w:rsidRPr="00024799" w:rsidRDefault="00024799" w:rsidP="0002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024799" w:rsidRPr="00024799" w:rsidRDefault="000C6C71" w:rsidP="0002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</w:t>
            </w:r>
            <w:r w:rsidR="00024799" w:rsidRPr="000247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024799" w:rsidRPr="00024799" w:rsidRDefault="00EC79CC" w:rsidP="0002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</w:t>
            </w:r>
            <w:r w:rsidR="00024799" w:rsidRPr="000247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4" w:type="dxa"/>
          </w:tcPr>
          <w:p w:rsidR="00024799" w:rsidRPr="00024799" w:rsidRDefault="00EC79CC" w:rsidP="00EC79CC"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</w:tc>
        <w:tc>
          <w:tcPr>
            <w:tcW w:w="1559" w:type="dxa"/>
          </w:tcPr>
          <w:p w:rsidR="00024799" w:rsidRPr="00024799" w:rsidRDefault="00024799" w:rsidP="00024799">
            <w:r w:rsidRPr="0002479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24799" w:rsidRPr="00024799" w:rsidTr="00024799">
        <w:trPr>
          <w:trHeight w:val="539"/>
        </w:trPr>
        <w:tc>
          <w:tcPr>
            <w:tcW w:w="566" w:type="dxa"/>
          </w:tcPr>
          <w:p w:rsidR="00024799" w:rsidRPr="00024799" w:rsidRDefault="00024799" w:rsidP="0002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024799" w:rsidRPr="00024799" w:rsidRDefault="00EC79CC" w:rsidP="0002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024799" w:rsidRPr="000247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024799" w:rsidRPr="00024799" w:rsidRDefault="00EC79CC" w:rsidP="0002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3694" w:type="dxa"/>
          </w:tcPr>
          <w:p w:rsidR="00024799" w:rsidRPr="00024799" w:rsidRDefault="00EC79CC" w:rsidP="00EC79CC"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эстетическая </w:t>
            </w:r>
          </w:p>
        </w:tc>
        <w:tc>
          <w:tcPr>
            <w:tcW w:w="1559" w:type="dxa"/>
          </w:tcPr>
          <w:p w:rsidR="00024799" w:rsidRPr="00024799" w:rsidRDefault="00024799" w:rsidP="00024799">
            <w:r w:rsidRPr="0002479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24799" w:rsidRPr="00024799" w:rsidTr="00024799">
        <w:trPr>
          <w:trHeight w:val="539"/>
        </w:trPr>
        <w:tc>
          <w:tcPr>
            <w:tcW w:w="566" w:type="dxa"/>
          </w:tcPr>
          <w:p w:rsidR="00024799" w:rsidRPr="00024799" w:rsidRDefault="00024799" w:rsidP="0002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024799" w:rsidRPr="00024799" w:rsidRDefault="00024799" w:rsidP="00EC7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«</w:t>
            </w:r>
            <w:r w:rsidR="00EC79CC">
              <w:rPr>
                <w:rFonts w:ascii="Times New Roman" w:hAnsi="Times New Roman"/>
                <w:sz w:val="24"/>
                <w:szCs w:val="24"/>
              </w:rPr>
              <w:t>Познай себя</w:t>
            </w:r>
            <w:r w:rsidRPr="000247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024799" w:rsidRPr="00024799" w:rsidRDefault="00024799" w:rsidP="00EC7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«</w:t>
            </w:r>
            <w:r w:rsidR="00EC79CC">
              <w:rPr>
                <w:rFonts w:ascii="Times New Roman" w:hAnsi="Times New Roman"/>
                <w:sz w:val="24"/>
                <w:szCs w:val="24"/>
              </w:rPr>
              <w:t>Познай себя</w:t>
            </w:r>
            <w:r w:rsidRPr="000247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4" w:type="dxa"/>
          </w:tcPr>
          <w:p w:rsidR="00024799" w:rsidRPr="00024799" w:rsidRDefault="00EC79CC" w:rsidP="00024799">
            <w:r>
              <w:rPr>
                <w:rFonts w:ascii="Times New Roman" w:hAnsi="Times New Roman"/>
                <w:sz w:val="24"/>
                <w:szCs w:val="24"/>
              </w:rPr>
              <w:t>Социально - психологическая</w:t>
            </w:r>
          </w:p>
        </w:tc>
        <w:tc>
          <w:tcPr>
            <w:tcW w:w="1559" w:type="dxa"/>
          </w:tcPr>
          <w:p w:rsidR="00024799" w:rsidRPr="00024799" w:rsidRDefault="00024799" w:rsidP="00024799">
            <w:r w:rsidRPr="0002479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346AD" w:rsidRPr="00024799" w:rsidTr="00024799">
        <w:trPr>
          <w:trHeight w:val="539"/>
        </w:trPr>
        <w:tc>
          <w:tcPr>
            <w:tcW w:w="566" w:type="dxa"/>
          </w:tcPr>
          <w:p w:rsidR="00E346AD" w:rsidRPr="00024799" w:rsidRDefault="00E346AD" w:rsidP="009A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E346AD" w:rsidRPr="00605A5A" w:rsidRDefault="00E346AD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C79CC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E346AD" w:rsidRPr="00605A5A" w:rsidRDefault="00E346AD" w:rsidP="00EC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C79CC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4" w:type="dxa"/>
          </w:tcPr>
          <w:p w:rsidR="00E346AD" w:rsidRPr="00024799" w:rsidRDefault="00EC79CC" w:rsidP="009A3A11">
            <w:r>
              <w:rPr>
                <w:rFonts w:ascii="Times New Roman" w:hAnsi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559" w:type="dxa"/>
          </w:tcPr>
          <w:p w:rsidR="00E346AD" w:rsidRDefault="00E346AD" w:rsidP="009A3A11">
            <w:r w:rsidRPr="00AC7DC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6C601D" w:rsidRDefault="006C601D" w:rsidP="006C601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1D" w:rsidRPr="00F113C8" w:rsidRDefault="006C601D" w:rsidP="006C601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C8">
        <w:rPr>
          <w:rFonts w:ascii="Times New Roman" w:hAnsi="Times New Roman" w:cs="Times New Roman"/>
          <w:b/>
          <w:sz w:val="28"/>
          <w:szCs w:val="28"/>
        </w:rPr>
        <w:t xml:space="preserve">Учебный план по оказанию </w:t>
      </w:r>
      <w:proofErr w:type="gramStart"/>
      <w:r w:rsidRPr="00F113C8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F113C8">
        <w:rPr>
          <w:rFonts w:ascii="Times New Roman" w:hAnsi="Times New Roman" w:cs="Times New Roman"/>
          <w:b/>
          <w:sz w:val="28"/>
          <w:szCs w:val="28"/>
        </w:rPr>
        <w:t xml:space="preserve"> платных</w:t>
      </w:r>
    </w:p>
    <w:p w:rsidR="006C601D" w:rsidRPr="00597499" w:rsidRDefault="006C601D" w:rsidP="00597499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C8">
        <w:rPr>
          <w:rFonts w:ascii="Times New Roman" w:hAnsi="Times New Roman" w:cs="Times New Roman"/>
          <w:b/>
          <w:sz w:val="28"/>
          <w:szCs w:val="28"/>
        </w:rPr>
        <w:t>образовательных услуг.</w:t>
      </w:r>
    </w:p>
    <w:p w:rsidR="006C601D" w:rsidRDefault="006C601D" w:rsidP="006C601D">
      <w:pPr>
        <w:spacing w:line="240" w:lineRule="auto"/>
      </w:pPr>
    </w:p>
    <w:tbl>
      <w:tblPr>
        <w:tblStyle w:val="a3"/>
        <w:tblW w:w="0" w:type="auto"/>
        <w:tblInd w:w="-521" w:type="dxa"/>
        <w:tblLook w:val="04A0" w:firstRow="1" w:lastRow="0" w:firstColumn="1" w:lastColumn="0" w:noHBand="0" w:noVBand="1"/>
      </w:tblPr>
      <w:tblGrid>
        <w:gridCol w:w="2485"/>
        <w:gridCol w:w="2098"/>
        <w:gridCol w:w="1812"/>
        <w:gridCol w:w="1171"/>
        <w:gridCol w:w="1171"/>
        <w:gridCol w:w="1171"/>
      </w:tblGrid>
      <w:tr w:rsidR="000809FC" w:rsidRPr="00E40FA7" w:rsidTr="00597499">
        <w:trPr>
          <w:trHeight w:val="1169"/>
        </w:trPr>
        <w:tc>
          <w:tcPr>
            <w:tcW w:w="2485" w:type="dxa"/>
          </w:tcPr>
          <w:p w:rsidR="000809FC" w:rsidRPr="000809FC" w:rsidRDefault="000809FC" w:rsidP="000809FC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Дополнительная</w:t>
            </w:r>
          </w:p>
          <w:p w:rsidR="000809FC" w:rsidRPr="000809FC" w:rsidRDefault="000809FC" w:rsidP="000809FC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общеобразовательная</w:t>
            </w:r>
          </w:p>
          <w:p w:rsidR="000809FC" w:rsidRPr="00E40FA7" w:rsidRDefault="000809FC" w:rsidP="000809FC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(общеразвивающая)</w:t>
            </w:r>
          </w:p>
        </w:tc>
        <w:tc>
          <w:tcPr>
            <w:tcW w:w="2098" w:type="dxa"/>
          </w:tcPr>
          <w:p w:rsidR="000809FC" w:rsidRPr="00E40FA7" w:rsidRDefault="000809FC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Направленность</w:t>
            </w:r>
          </w:p>
        </w:tc>
        <w:tc>
          <w:tcPr>
            <w:tcW w:w="1812" w:type="dxa"/>
          </w:tcPr>
          <w:p w:rsidR="000809FC" w:rsidRPr="000809FC" w:rsidRDefault="000809FC" w:rsidP="000809FC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ФИО</w:t>
            </w:r>
          </w:p>
          <w:p w:rsidR="000809FC" w:rsidRPr="00E40FA7" w:rsidRDefault="000809FC" w:rsidP="000809FC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педагога</w:t>
            </w:r>
          </w:p>
        </w:tc>
        <w:tc>
          <w:tcPr>
            <w:tcW w:w="1171" w:type="dxa"/>
          </w:tcPr>
          <w:p w:rsidR="000809FC" w:rsidRPr="000809FC" w:rsidRDefault="000809FC" w:rsidP="000809F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Учебная</w:t>
            </w:r>
          </w:p>
          <w:p w:rsidR="000809FC" w:rsidRPr="000809FC" w:rsidRDefault="000809FC" w:rsidP="000809F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нагрузка</w:t>
            </w:r>
          </w:p>
          <w:p w:rsidR="000809FC" w:rsidRPr="00E40FA7" w:rsidRDefault="000809FC" w:rsidP="000809FC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(ч./</w:t>
            </w:r>
            <w:proofErr w:type="gramStart"/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</w:t>
            </w:r>
            <w:proofErr w:type="gramEnd"/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1171" w:type="dxa"/>
          </w:tcPr>
          <w:p w:rsidR="000809FC" w:rsidRPr="000809FC" w:rsidRDefault="000809FC" w:rsidP="000809F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Учебная</w:t>
            </w:r>
          </w:p>
          <w:p w:rsidR="000809FC" w:rsidRPr="000809FC" w:rsidRDefault="000809FC" w:rsidP="000809F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нагрузка</w:t>
            </w:r>
          </w:p>
          <w:p w:rsidR="000809FC" w:rsidRPr="00E40FA7" w:rsidRDefault="000809FC" w:rsidP="000809FC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(ч./</w:t>
            </w:r>
            <w:proofErr w:type="gramStart"/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</w:t>
            </w:r>
            <w:proofErr w:type="gramEnd"/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1171" w:type="dxa"/>
          </w:tcPr>
          <w:p w:rsidR="000809FC" w:rsidRPr="000809FC" w:rsidRDefault="000809FC" w:rsidP="000809F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Учебная</w:t>
            </w:r>
          </w:p>
          <w:p w:rsidR="000809FC" w:rsidRPr="000809FC" w:rsidRDefault="000809FC" w:rsidP="000809F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нагрузка</w:t>
            </w:r>
          </w:p>
          <w:p w:rsidR="000809FC" w:rsidRPr="000809FC" w:rsidRDefault="000809FC" w:rsidP="000809FC">
            <w:pPr>
              <w:widowControl w:val="0"/>
              <w:spacing w:before="60" w:after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</w:t>
            </w:r>
            <w:proofErr w:type="gramStart"/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ч</w:t>
            </w:r>
            <w:proofErr w:type="gramEnd"/>
            <w:r w:rsidRPr="00E40F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/г)</w:t>
            </w:r>
          </w:p>
          <w:p w:rsidR="000809FC" w:rsidRPr="00E40FA7" w:rsidRDefault="000809FC" w:rsidP="000809FC">
            <w:pPr>
              <w:rPr>
                <w:rFonts w:ascii="Times New Roman" w:hAnsi="Times New Roman" w:cs="Times New Roman"/>
              </w:rPr>
            </w:pPr>
          </w:p>
        </w:tc>
      </w:tr>
      <w:tr w:rsidR="000809FC" w:rsidRPr="00E40FA7" w:rsidTr="00597499">
        <w:trPr>
          <w:trHeight w:val="550"/>
        </w:trPr>
        <w:tc>
          <w:tcPr>
            <w:tcW w:w="2485" w:type="dxa"/>
          </w:tcPr>
          <w:p w:rsidR="000809FC" w:rsidRPr="00E40FA7" w:rsidRDefault="000809FC" w:rsidP="001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2098" w:type="dxa"/>
          </w:tcPr>
          <w:p w:rsidR="000809FC" w:rsidRPr="00E40FA7" w:rsidRDefault="000809FC" w:rsidP="001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</w:tc>
        <w:tc>
          <w:tcPr>
            <w:tcW w:w="1812" w:type="dxa"/>
          </w:tcPr>
          <w:p w:rsidR="000809FC" w:rsidRPr="00E40FA7" w:rsidRDefault="000809FC" w:rsidP="006C601D">
            <w:pPr>
              <w:rPr>
                <w:rFonts w:ascii="Times New Roman" w:hAnsi="Times New Roman" w:cs="Times New Roman"/>
              </w:rPr>
            </w:pPr>
            <w:proofErr w:type="spellStart"/>
            <w:r w:rsidRPr="00E40FA7">
              <w:rPr>
                <w:rFonts w:ascii="Times New Roman" w:hAnsi="Times New Roman" w:cs="Times New Roman"/>
              </w:rPr>
              <w:t>Абушенкова</w:t>
            </w:r>
            <w:proofErr w:type="spellEnd"/>
            <w:r w:rsidRPr="00E40FA7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36ч</w:t>
            </w:r>
          </w:p>
        </w:tc>
      </w:tr>
      <w:tr w:rsidR="000809FC" w:rsidRPr="00E40FA7" w:rsidTr="00597499">
        <w:trPr>
          <w:trHeight w:val="568"/>
        </w:trPr>
        <w:tc>
          <w:tcPr>
            <w:tcW w:w="2485" w:type="dxa"/>
          </w:tcPr>
          <w:p w:rsidR="000809FC" w:rsidRPr="00E40FA7" w:rsidRDefault="000809FC" w:rsidP="001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098" w:type="dxa"/>
          </w:tcPr>
          <w:p w:rsidR="000809FC" w:rsidRPr="00E40FA7" w:rsidRDefault="000809FC" w:rsidP="001F6278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</w:tc>
        <w:tc>
          <w:tcPr>
            <w:tcW w:w="1812" w:type="dxa"/>
          </w:tcPr>
          <w:p w:rsidR="000809FC" w:rsidRPr="00E40FA7" w:rsidRDefault="000809FC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Петрук И.В.</w:t>
            </w:r>
          </w:p>
        </w:tc>
        <w:tc>
          <w:tcPr>
            <w:tcW w:w="1171" w:type="dxa"/>
          </w:tcPr>
          <w:p w:rsidR="000809FC" w:rsidRPr="00E40FA7" w:rsidRDefault="000809FC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36ч</w:t>
            </w:r>
          </w:p>
        </w:tc>
      </w:tr>
      <w:tr w:rsidR="000809FC" w:rsidRPr="00E40FA7" w:rsidTr="00597499">
        <w:trPr>
          <w:trHeight w:val="773"/>
        </w:trPr>
        <w:tc>
          <w:tcPr>
            <w:tcW w:w="2485" w:type="dxa"/>
          </w:tcPr>
          <w:p w:rsidR="000809FC" w:rsidRPr="00E40FA7" w:rsidRDefault="000809FC" w:rsidP="001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7">
              <w:rPr>
                <w:rFonts w:ascii="Times New Roman" w:hAnsi="Times New Roman" w:cs="Times New Roman"/>
                <w:sz w:val="24"/>
                <w:szCs w:val="24"/>
              </w:rPr>
              <w:t xml:space="preserve">«Цветик </w:t>
            </w:r>
            <w:proofErr w:type="spellStart"/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0809FC" w:rsidRPr="00E40FA7" w:rsidRDefault="000809FC" w:rsidP="001F6278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эстетическая </w:t>
            </w:r>
          </w:p>
        </w:tc>
        <w:tc>
          <w:tcPr>
            <w:tcW w:w="1812" w:type="dxa"/>
          </w:tcPr>
          <w:p w:rsidR="000809FC" w:rsidRPr="00E40FA7" w:rsidRDefault="000809FC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Аула Т.Ф</w:t>
            </w:r>
          </w:p>
          <w:p w:rsidR="000809FC" w:rsidRPr="00E40FA7" w:rsidRDefault="000809FC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Черкашина И.Н.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171" w:type="dxa"/>
          </w:tcPr>
          <w:p w:rsidR="000809FC" w:rsidRPr="00E40FA7" w:rsidRDefault="00597499" w:rsidP="006C6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60м</w:t>
            </w:r>
          </w:p>
        </w:tc>
        <w:tc>
          <w:tcPr>
            <w:tcW w:w="1171" w:type="dxa"/>
          </w:tcPr>
          <w:p w:rsidR="000809FC" w:rsidRPr="00E40FA7" w:rsidRDefault="00597499" w:rsidP="006C6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23ч40м</w:t>
            </w:r>
          </w:p>
        </w:tc>
      </w:tr>
      <w:tr w:rsidR="000809FC" w:rsidRPr="00E40FA7" w:rsidTr="00597499">
        <w:trPr>
          <w:trHeight w:val="550"/>
        </w:trPr>
        <w:tc>
          <w:tcPr>
            <w:tcW w:w="2485" w:type="dxa"/>
          </w:tcPr>
          <w:p w:rsidR="000809FC" w:rsidRPr="00E40FA7" w:rsidRDefault="000809FC" w:rsidP="001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2098" w:type="dxa"/>
          </w:tcPr>
          <w:p w:rsidR="000809FC" w:rsidRPr="00E40FA7" w:rsidRDefault="000809FC" w:rsidP="001F6278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Социально - психологическая</w:t>
            </w:r>
          </w:p>
        </w:tc>
        <w:tc>
          <w:tcPr>
            <w:tcW w:w="1812" w:type="dxa"/>
          </w:tcPr>
          <w:p w:rsidR="000809FC" w:rsidRPr="00E40FA7" w:rsidRDefault="000809FC" w:rsidP="006C601D">
            <w:pPr>
              <w:rPr>
                <w:rFonts w:ascii="Times New Roman" w:hAnsi="Times New Roman" w:cs="Times New Roman"/>
              </w:rPr>
            </w:pPr>
            <w:proofErr w:type="spellStart"/>
            <w:r w:rsidRPr="00E40FA7">
              <w:rPr>
                <w:rFonts w:ascii="Times New Roman" w:hAnsi="Times New Roman" w:cs="Times New Roman"/>
              </w:rPr>
              <w:t>Костицына</w:t>
            </w:r>
            <w:proofErr w:type="spellEnd"/>
            <w:r w:rsidRPr="00E40FA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36ч</w:t>
            </w:r>
          </w:p>
        </w:tc>
      </w:tr>
      <w:tr w:rsidR="000809FC" w:rsidRPr="00E40FA7" w:rsidTr="00597499">
        <w:trPr>
          <w:trHeight w:val="568"/>
        </w:trPr>
        <w:tc>
          <w:tcPr>
            <w:tcW w:w="2485" w:type="dxa"/>
          </w:tcPr>
          <w:p w:rsidR="000809FC" w:rsidRPr="00E40FA7" w:rsidRDefault="000809FC" w:rsidP="001F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0809FC" w:rsidRPr="00E40FA7" w:rsidRDefault="000809FC" w:rsidP="001F6278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812" w:type="dxa"/>
          </w:tcPr>
          <w:p w:rsidR="000809FC" w:rsidRPr="00E40FA7" w:rsidRDefault="000809FC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Чубчик Т.В.</w:t>
            </w:r>
          </w:p>
        </w:tc>
        <w:tc>
          <w:tcPr>
            <w:tcW w:w="1171" w:type="dxa"/>
          </w:tcPr>
          <w:p w:rsidR="000809FC" w:rsidRPr="00E40FA7" w:rsidRDefault="000809FC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171" w:type="dxa"/>
          </w:tcPr>
          <w:p w:rsidR="000809FC" w:rsidRPr="00E40FA7" w:rsidRDefault="00E40FA7" w:rsidP="006C601D">
            <w:pPr>
              <w:rPr>
                <w:rFonts w:ascii="Times New Roman" w:hAnsi="Times New Roman" w:cs="Times New Roman"/>
              </w:rPr>
            </w:pPr>
            <w:r w:rsidRPr="00E40FA7">
              <w:rPr>
                <w:rFonts w:ascii="Times New Roman" w:hAnsi="Times New Roman" w:cs="Times New Roman"/>
              </w:rPr>
              <w:t>36ч</w:t>
            </w:r>
          </w:p>
        </w:tc>
      </w:tr>
    </w:tbl>
    <w:p w:rsidR="00264474" w:rsidRDefault="00264474"/>
    <w:p w:rsidR="00264474" w:rsidRDefault="00264474"/>
    <w:p w:rsidR="006A18D5" w:rsidRDefault="006A18D5"/>
    <w:p w:rsidR="006A18D5" w:rsidRDefault="006A18D5"/>
    <w:sectPr w:rsidR="006A18D5" w:rsidSect="0046638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1A17"/>
    <w:multiLevelType w:val="hybridMultilevel"/>
    <w:tmpl w:val="A3BC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A3F91"/>
    <w:multiLevelType w:val="hybridMultilevel"/>
    <w:tmpl w:val="15AE2F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ED"/>
    <w:rsid w:val="0000431F"/>
    <w:rsid w:val="000226A1"/>
    <w:rsid w:val="00024799"/>
    <w:rsid w:val="000809FC"/>
    <w:rsid w:val="00092543"/>
    <w:rsid w:val="000C6C71"/>
    <w:rsid w:val="000D47AB"/>
    <w:rsid w:val="00102FD7"/>
    <w:rsid w:val="001A741C"/>
    <w:rsid w:val="001D54BB"/>
    <w:rsid w:val="00212B33"/>
    <w:rsid w:val="00264474"/>
    <w:rsid w:val="002656B2"/>
    <w:rsid w:val="00272ED7"/>
    <w:rsid w:val="00332096"/>
    <w:rsid w:val="003359D6"/>
    <w:rsid w:val="00401321"/>
    <w:rsid w:val="0042679A"/>
    <w:rsid w:val="00453ED9"/>
    <w:rsid w:val="00466384"/>
    <w:rsid w:val="00597499"/>
    <w:rsid w:val="005C672A"/>
    <w:rsid w:val="005D12E2"/>
    <w:rsid w:val="005D1975"/>
    <w:rsid w:val="00617F76"/>
    <w:rsid w:val="006873E9"/>
    <w:rsid w:val="006A18D5"/>
    <w:rsid w:val="006B750B"/>
    <w:rsid w:val="006C601D"/>
    <w:rsid w:val="006F2C92"/>
    <w:rsid w:val="0078572D"/>
    <w:rsid w:val="008214A5"/>
    <w:rsid w:val="008D1ED2"/>
    <w:rsid w:val="00925CAC"/>
    <w:rsid w:val="00926C19"/>
    <w:rsid w:val="00943998"/>
    <w:rsid w:val="0094792F"/>
    <w:rsid w:val="0097167A"/>
    <w:rsid w:val="00A207AC"/>
    <w:rsid w:val="00A279ED"/>
    <w:rsid w:val="00A81037"/>
    <w:rsid w:val="00B90964"/>
    <w:rsid w:val="00BA3317"/>
    <w:rsid w:val="00BA44B9"/>
    <w:rsid w:val="00C53438"/>
    <w:rsid w:val="00C71A48"/>
    <w:rsid w:val="00C86DF4"/>
    <w:rsid w:val="00E072E1"/>
    <w:rsid w:val="00E346AD"/>
    <w:rsid w:val="00E40FA7"/>
    <w:rsid w:val="00E6713B"/>
    <w:rsid w:val="00EB728C"/>
    <w:rsid w:val="00EC79CC"/>
    <w:rsid w:val="00EF3600"/>
    <w:rsid w:val="00F113C8"/>
    <w:rsid w:val="00F67896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D54BB"/>
    <w:pPr>
      <w:spacing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D1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75"/>
    <w:rPr>
      <w:rFonts w:ascii="Tahoma" w:hAnsi="Tahoma" w:cs="Tahoma"/>
      <w:sz w:val="16"/>
      <w:szCs w:val="16"/>
    </w:rPr>
  </w:style>
  <w:style w:type="paragraph" w:customStyle="1" w:styleId="17PRIL-header-2">
    <w:name w:val="17PRIL-header-2"/>
    <w:basedOn w:val="a"/>
    <w:uiPriority w:val="99"/>
    <w:rsid w:val="00597499"/>
    <w:pPr>
      <w:autoSpaceDE w:val="0"/>
      <w:autoSpaceDN w:val="0"/>
      <w:adjustRightInd w:val="0"/>
      <w:spacing w:before="340" w:after="113" w:line="280" w:lineRule="atLeast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styleId="a6">
    <w:name w:val="No Spacing"/>
    <w:uiPriority w:val="1"/>
    <w:qFormat/>
    <w:rsid w:val="0059749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D54BB"/>
    <w:pPr>
      <w:spacing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D1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75"/>
    <w:rPr>
      <w:rFonts w:ascii="Tahoma" w:hAnsi="Tahoma" w:cs="Tahoma"/>
      <w:sz w:val="16"/>
      <w:szCs w:val="16"/>
    </w:rPr>
  </w:style>
  <w:style w:type="paragraph" w:customStyle="1" w:styleId="17PRIL-header-2">
    <w:name w:val="17PRIL-header-2"/>
    <w:basedOn w:val="a"/>
    <w:uiPriority w:val="99"/>
    <w:rsid w:val="00597499"/>
    <w:pPr>
      <w:autoSpaceDE w:val="0"/>
      <w:autoSpaceDN w:val="0"/>
      <w:adjustRightInd w:val="0"/>
      <w:spacing w:before="340" w:after="113" w:line="280" w:lineRule="atLeast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styleId="a6">
    <w:name w:val="No Spacing"/>
    <w:uiPriority w:val="1"/>
    <w:qFormat/>
    <w:rsid w:val="0059749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Оксашка</dc:creator>
  <cp:lastModifiedBy>SAD</cp:lastModifiedBy>
  <cp:revision>11</cp:revision>
  <cp:lastPrinted>2022-08-16T05:43:00Z</cp:lastPrinted>
  <dcterms:created xsi:type="dcterms:W3CDTF">2019-10-04T10:15:00Z</dcterms:created>
  <dcterms:modified xsi:type="dcterms:W3CDTF">2022-08-16T05:45:00Z</dcterms:modified>
</cp:coreProperties>
</file>